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丰裕固收25001期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丰裕固收25001期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FYG25001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Z7002225000004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2025年1月15日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160,487.7147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2025年1月16日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